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7E" w:rsidRDefault="00DB487E" w:rsidP="00A704EB">
      <w:pPr>
        <w:pStyle w:val="NoSpacing"/>
        <w:jc w:val="center"/>
        <w:rPr>
          <w:rFonts w:ascii="Arial" w:hAnsi="Arial" w:cs="Arial"/>
          <w:sz w:val="36"/>
          <w:szCs w:val="36"/>
        </w:rPr>
      </w:pPr>
    </w:p>
    <w:p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rsidR="001C020F" w:rsidRPr="00DB487E" w:rsidRDefault="001C020F" w:rsidP="00A704EB">
      <w:pPr>
        <w:pStyle w:val="NoSpacing"/>
        <w:jc w:val="center"/>
        <w:rPr>
          <w:rFonts w:ascii="Arial" w:hAnsi="Arial" w:cs="Arial"/>
          <w:b/>
          <w:sz w:val="32"/>
          <w:szCs w:val="32"/>
          <w:u w:val="single"/>
        </w:rPr>
      </w:pPr>
    </w:p>
    <w:p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F72485">
        <w:rPr>
          <w:rFonts w:ascii="Arial" w:hAnsi="Arial" w:cs="Arial"/>
          <w:b/>
          <w:sz w:val="40"/>
          <w:szCs w:val="40"/>
          <w:u w:val="single"/>
        </w:rPr>
        <w:t>JUNE</w:t>
      </w:r>
      <w:r w:rsidR="00A704EB" w:rsidRPr="00DB487E">
        <w:rPr>
          <w:rFonts w:ascii="Arial" w:hAnsi="Arial" w:cs="Arial"/>
          <w:b/>
          <w:sz w:val="40"/>
          <w:szCs w:val="40"/>
          <w:u w:val="single"/>
        </w:rPr>
        <w:t xml:space="preserve"> 202</w:t>
      </w:r>
      <w:r w:rsidR="003D2C74" w:rsidRPr="00DB487E">
        <w:rPr>
          <w:rFonts w:ascii="Arial" w:hAnsi="Arial" w:cs="Arial"/>
          <w:b/>
          <w:sz w:val="40"/>
          <w:szCs w:val="40"/>
          <w:u w:val="single"/>
        </w:rPr>
        <w:t>1</w:t>
      </w:r>
    </w:p>
    <w:p w:rsidR="00A704EB" w:rsidRPr="00DB487E" w:rsidRDefault="00A704EB" w:rsidP="00A704EB">
      <w:pPr>
        <w:pStyle w:val="NoSpacing"/>
        <w:jc w:val="center"/>
        <w:rPr>
          <w:sz w:val="28"/>
          <w:szCs w:val="28"/>
        </w:rPr>
      </w:pPr>
    </w:p>
    <w:p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bookmarkStart w:id="0" w:name="_GoBack"/>
      <w:bookmarkEnd w:id="0"/>
    </w:p>
    <w:p w:rsidR="00ED4811" w:rsidRPr="00425E7C" w:rsidRDefault="00ED4811" w:rsidP="004B5D67">
      <w:pPr>
        <w:pStyle w:val="NoSpacing"/>
        <w:rPr>
          <w:rFonts w:ascii="Arial" w:hAnsi="Arial" w:cs="Arial"/>
          <w:sz w:val="24"/>
          <w:szCs w:val="24"/>
        </w:rPr>
      </w:pPr>
    </w:p>
    <w:p w:rsidR="00AB4415" w:rsidRPr="00425E7C"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open and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NHS App</w:t>
      </w:r>
      <w:r w:rsidR="00E248A0"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 xml:space="preserve">or </w:t>
      </w:r>
      <w:r w:rsidR="00BB45F1" w:rsidRPr="00425E7C">
        <w:rPr>
          <w:rStyle w:val="Strong"/>
          <w:rFonts w:ascii="Arial" w:hAnsi="Arial" w:cs="Arial"/>
          <w:b w:val="0"/>
          <w:bCs w:val="0"/>
          <w:sz w:val="24"/>
          <w:szCs w:val="24"/>
        </w:rPr>
        <w:t xml:space="preserve">via </w:t>
      </w:r>
      <w:r w:rsidR="000B11C4" w:rsidRPr="00425E7C">
        <w:rPr>
          <w:rStyle w:val="Strong"/>
          <w:rFonts w:ascii="Arial" w:hAnsi="Arial" w:cs="Arial"/>
          <w:b w:val="0"/>
          <w:bCs w:val="0"/>
          <w:sz w:val="24"/>
          <w:szCs w:val="24"/>
        </w:rPr>
        <w:t xml:space="preserve">Online Services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Alternatively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rsidR="00CE2312" w:rsidRDefault="00CE2312" w:rsidP="004B5D67">
      <w:pPr>
        <w:pStyle w:val="NoSpacing"/>
        <w:rPr>
          <w:rStyle w:val="Strong"/>
          <w:rFonts w:ascii="Arial" w:hAnsi="Arial" w:cs="Arial"/>
          <w:bCs w:val="0"/>
          <w:sz w:val="24"/>
          <w:szCs w:val="24"/>
          <w:u w:val="single"/>
        </w:rPr>
      </w:pPr>
    </w:p>
    <w:p w:rsidR="003D2C74" w:rsidRPr="00425E7C" w:rsidRDefault="003D2C74" w:rsidP="004B5D67">
      <w:pPr>
        <w:pStyle w:val="NoSpacing"/>
        <w:rPr>
          <w:rStyle w:val="Strong"/>
          <w:rFonts w:ascii="Arial" w:hAnsi="Arial" w:cs="Arial"/>
          <w:bCs w:val="0"/>
          <w:sz w:val="24"/>
          <w:szCs w:val="24"/>
          <w:u w:val="single"/>
        </w:rPr>
      </w:pPr>
      <w:proofErr w:type="spellStart"/>
      <w:r w:rsidRPr="00425E7C">
        <w:rPr>
          <w:rStyle w:val="Strong"/>
          <w:rFonts w:ascii="Arial" w:hAnsi="Arial" w:cs="Arial"/>
          <w:bCs w:val="0"/>
          <w:sz w:val="24"/>
          <w:szCs w:val="24"/>
          <w:u w:val="single"/>
        </w:rPr>
        <w:t>Covid</w:t>
      </w:r>
      <w:proofErr w:type="spellEnd"/>
      <w:r w:rsidRPr="00425E7C">
        <w:rPr>
          <w:rStyle w:val="Strong"/>
          <w:rFonts w:ascii="Arial" w:hAnsi="Arial" w:cs="Arial"/>
          <w:bCs w:val="0"/>
          <w:sz w:val="24"/>
          <w:szCs w:val="24"/>
          <w:u w:val="single"/>
        </w:rPr>
        <w:t xml:space="preserve"> Vaccination Programme</w:t>
      </w:r>
    </w:p>
    <w:p w:rsidR="003D2C74" w:rsidRPr="00425E7C" w:rsidRDefault="003D2C74" w:rsidP="004B5D67">
      <w:pPr>
        <w:pStyle w:val="NoSpacing"/>
        <w:rPr>
          <w:rStyle w:val="Strong"/>
          <w:rFonts w:ascii="Arial" w:hAnsi="Arial" w:cs="Arial"/>
          <w:b w:val="0"/>
          <w:bCs w:val="0"/>
          <w:sz w:val="24"/>
          <w:szCs w:val="24"/>
        </w:rPr>
      </w:pPr>
    </w:p>
    <w:p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following NHS England’s </w:t>
      </w:r>
      <w:proofErr w:type="spellStart"/>
      <w:r>
        <w:rPr>
          <w:rStyle w:val="Strong"/>
          <w:rFonts w:ascii="Arial" w:hAnsi="Arial" w:cs="Arial"/>
          <w:b w:val="0"/>
          <w:bCs w:val="0"/>
          <w:sz w:val="24"/>
          <w:szCs w:val="24"/>
        </w:rPr>
        <w:t>C</w:t>
      </w:r>
      <w:r w:rsidR="001B73C1">
        <w:rPr>
          <w:rStyle w:val="Strong"/>
          <w:rFonts w:ascii="Arial" w:hAnsi="Arial" w:cs="Arial"/>
          <w:b w:val="0"/>
          <w:bCs w:val="0"/>
          <w:sz w:val="24"/>
          <w:szCs w:val="24"/>
        </w:rPr>
        <w:t>ovid</w:t>
      </w:r>
      <w:proofErr w:type="spellEnd"/>
      <w:r w:rsidR="001B73C1">
        <w:rPr>
          <w:rStyle w:val="Strong"/>
          <w:rFonts w:ascii="Arial" w:hAnsi="Arial" w:cs="Arial"/>
          <w:b w:val="0"/>
          <w:bCs w:val="0"/>
          <w:sz w:val="24"/>
          <w:szCs w:val="24"/>
        </w:rPr>
        <w:t xml:space="preserve">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rsidR="00973F3A" w:rsidRDefault="00973F3A" w:rsidP="004B5D67">
      <w:pPr>
        <w:pStyle w:val="NoSpacing"/>
        <w:rPr>
          <w:rStyle w:val="Strong"/>
          <w:rFonts w:ascii="Arial" w:hAnsi="Arial" w:cs="Arial"/>
          <w:b w:val="0"/>
          <w:bCs w:val="0"/>
          <w:sz w:val="24"/>
          <w:szCs w:val="24"/>
        </w:rPr>
      </w:pPr>
    </w:p>
    <w:p w:rsidR="00973F3A" w:rsidRDefault="00973F3A" w:rsidP="004B5D67">
      <w:pPr>
        <w:pStyle w:val="NoSpacing"/>
        <w:rPr>
          <w:rStyle w:val="Strong"/>
          <w:rFonts w:ascii="Arial" w:hAnsi="Arial" w:cs="Arial"/>
          <w:b w:val="0"/>
          <w:bCs w:val="0"/>
          <w:sz w:val="24"/>
          <w:szCs w:val="24"/>
        </w:rPr>
      </w:pPr>
    </w:p>
    <w:p w:rsidR="00F72485" w:rsidRPr="00425E7C" w:rsidRDefault="00F72485" w:rsidP="004B5D67">
      <w:pPr>
        <w:pStyle w:val="NoSpacing"/>
        <w:rPr>
          <w:rStyle w:val="Strong"/>
          <w:rFonts w:ascii="Arial" w:hAnsi="Arial" w:cs="Arial"/>
          <w:b w:val="0"/>
          <w:bCs w:val="0"/>
          <w:sz w:val="24"/>
          <w:szCs w:val="24"/>
        </w:rPr>
      </w:pPr>
    </w:p>
    <w:p w:rsidR="008A218B" w:rsidRPr="00425E7C" w:rsidRDefault="008A218B" w:rsidP="003D2C74">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Timeline of Proposed Easing of Lockdown</w:t>
      </w:r>
    </w:p>
    <w:p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rsidR="001B73C1" w:rsidRDefault="00B2301C" w:rsidP="00B2301C">
      <w:pPr>
        <w:widowControl w:val="0"/>
        <w:spacing w:after="0" w:line="249" w:lineRule="auto"/>
        <w:ind w:left="2160" w:hanging="2160"/>
        <w:rPr>
          <w:rFonts w:ascii="Arial" w:eastAsia="Times New Roman" w:hAnsi="Arial" w:cs="Arial"/>
          <w:color w:val="000000"/>
          <w:kern w:val="28"/>
          <w:sz w:val="24"/>
          <w:szCs w:val="24"/>
          <w:lang w:eastAsia="en-GB"/>
          <w14:cntxtAlts/>
        </w:rPr>
      </w:pPr>
      <w:r w:rsidRPr="00B2301C">
        <w:rPr>
          <w:rFonts w:ascii="Arial" w:eastAsia="Times New Roman" w:hAnsi="Arial" w:cs="Arial"/>
          <w:color w:val="000000"/>
          <w:kern w:val="28"/>
          <w:sz w:val="24"/>
          <w:szCs w:val="24"/>
          <w:lang w:eastAsia="en-GB"/>
          <w14:cntxtAlts/>
        </w:rPr>
        <w:t>14 June – Prime Minister Boris Johnson announces that England's relaxation of coronavirus restrictions planned for 21 June will be delayed by four weeks, until 19 July. The cap on wedding part</w:t>
      </w:r>
      <w:r>
        <w:rPr>
          <w:rFonts w:ascii="Arial" w:eastAsia="Times New Roman" w:hAnsi="Arial" w:cs="Arial"/>
          <w:color w:val="000000"/>
          <w:kern w:val="28"/>
          <w:sz w:val="24"/>
          <w:szCs w:val="24"/>
          <w:lang w:eastAsia="en-GB"/>
          <w14:cntxtAlts/>
        </w:rPr>
        <w:t>ies will be removed though.</w:t>
      </w:r>
      <w:r w:rsidRPr="00B2301C">
        <w:rPr>
          <w:rFonts w:ascii="Arial" w:eastAsia="Times New Roman" w:hAnsi="Arial" w:cs="Arial"/>
          <w:color w:val="000000"/>
          <w:kern w:val="28"/>
          <w:sz w:val="24"/>
          <w:szCs w:val="24"/>
          <w:lang w:eastAsia="en-GB"/>
          <w14:cntxtAlts/>
        </w:rPr>
        <w:t xml:space="preserve"> By then it is planned that every adult will have been offered a first COVID vaccine, with at least three quarters ha</w:t>
      </w:r>
      <w:r>
        <w:rPr>
          <w:rFonts w:ascii="Arial" w:eastAsia="Times New Roman" w:hAnsi="Arial" w:cs="Arial"/>
          <w:color w:val="000000"/>
          <w:kern w:val="28"/>
          <w:sz w:val="24"/>
          <w:szCs w:val="24"/>
          <w:lang w:eastAsia="en-GB"/>
          <w14:cntxtAlts/>
        </w:rPr>
        <w:t>ving been fully vaccinated.</w:t>
      </w:r>
      <w:r w:rsidRPr="00B2301C">
        <w:rPr>
          <w:rFonts w:ascii="Arial" w:eastAsia="Times New Roman" w:hAnsi="Arial" w:cs="Arial"/>
          <w:color w:val="000000"/>
          <w:kern w:val="28"/>
          <w:sz w:val="24"/>
          <w:szCs w:val="24"/>
          <w:lang w:eastAsia="en-GB"/>
          <w14:cntxtAlts/>
        </w:rPr>
        <w:t xml:space="preserve"> </w:t>
      </w:r>
    </w:p>
    <w:p w:rsidR="00B2301C" w:rsidRPr="00B2301C" w:rsidRDefault="00B2301C" w:rsidP="00B2301C">
      <w:pPr>
        <w:widowControl w:val="0"/>
        <w:spacing w:after="0" w:line="249" w:lineRule="auto"/>
        <w:ind w:left="2160" w:hanging="2160"/>
        <w:rPr>
          <w:rFonts w:ascii="Arial" w:eastAsia="Times New Roman" w:hAnsi="Arial" w:cs="Arial"/>
          <w:color w:val="000000"/>
          <w:kern w:val="28"/>
          <w:sz w:val="24"/>
          <w:szCs w:val="24"/>
          <w:lang w:eastAsia="en-GB"/>
          <w14:cntxtAlts/>
        </w:rPr>
      </w:pPr>
      <w:r w:rsidRPr="00B2301C">
        <w:rPr>
          <w:rFonts w:ascii="Arial" w:eastAsia="Times New Roman" w:hAnsi="Arial" w:cs="Arial"/>
          <w:color w:val="000000"/>
          <w:kern w:val="28"/>
          <w:sz w:val="24"/>
          <w:szCs w:val="24"/>
          <w:lang w:eastAsia="en-GB"/>
          <w14:cntxtAlts/>
        </w:rPr>
        <w:t>15 June – People aged 23 and 24 become eligible to book the</w:t>
      </w:r>
      <w:r>
        <w:rPr>
          <w:rFonts w:ascii="Arial" w:eastAsia="Times New Roman" w:hAnsi="Arial" w:cs="Arial"/>
          <w:color w:val="000000"/>
          <w:kern w:val="28"/>
          <w:sz w:val="24"/>
          <w:szCs w:val="24"/>
          <w:lang w:eastAsia="en-GB"/>
          <w14:cntxtAlts/>
        </w:rPr>
        <w:t>ir first COVID vaccination.</w:t>
      </w:r>
    </w:p>
    <w:p w:rsidR="00B2301C" w:rsidRPr="00B2301C" w:rsidRDefault="00B2301C" w:rsidP="00B2301C">
      <w:pPr>
        <w:widowControl w:val="0"/>
        <w:spacing w:after="0" w:line="249" w:lineRule="auto"/>
        <w:ind w:left="2160" w:hanging="2160"/>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16 June –</w:t>
      </w:r>
      <w:r w:rsidRPr="00B2301C">
        <w:rPr>
          <w:rFonts w:ascii="Arial" w:eastAsia="Times New Roman" w:hAnsi="Arial" w:cs="Arial"/>
          <w:color w:val="000000"/>
          <w:kern w:val="28"/>
          <w:sz w:val="24"/>
          <w:szCs w:val="24"/>
          <w:lang w:eastAsia="en-GB"/>
          <w14:cntxtAlts/>
        </w:rPr>
        <w:t>The vaccine rollout opens to those</w:t>
      </w:r>
      <w:r>
        <w:rPr>
          <w:rFonts w:ascii="Arial" w:eastAsia="Times New Roman" w:hAnsi="Arial" w:cs="Arial"/>
          <w:color w:val="000000"/>
          <w:kern w:val="28"/>
          <w:sz w:val="24"/>
          <w:szCs w:val="24"/>
          <w:lang w:eastAsia="en-GB"/>
          <w14:cntxtAlts/>
        </w:rPr>
        <w:t xml:space="preserve"> aged 21 and 22 in England. </w:t>
      </w:r>
      <w:r w:rsidRPr="00B2301C">
        <w:rPr>
          <w:rFonts w:ascii="Arial" w:eastAsia="Times New Roman" w:hAnsi="Arial" w:cs="Arial"/>
          <w:color w:val="000000"/>
          <w:kern w:val="28"/>
          <w:sz w:val="24"/>
          <w:szCs w:val="24"/>
          <w:lang w:eastAsia="en-GB"/>
          <w14:cntxtAlts/>
        </w:rPr>
        <w:t>It is reported COVID vaccinations are to become compulsory for care home wor</w:t>
      </w:r>
      <w:r w:rsidR="00973F3A">
        <w:rPr>
          <w:rFonts w:ascii="Arial" w:eastAsia="Times New Roman" w:hAnsi="Arial" w:cs="Arial"/>
          <w:color w:val="000000"/>
          <w:kern w:val="28"/>
          <w:sz w:val="24"/>
          <w:szCs w:val="24"/>
          <w:lang w:eastAsia="en-GB"/>
          <w14:cntxtAlts/>
        </w:rPr>
        <w:t xml:space="preserve">kers in England. </w:t>
      </w:r>
      <w:r w:rsidRPr="00B2301C">
        <w:rPr>
          <w:rFonts w:ascii="Arial" w:eastAsia="Times New Roman" w:hAnsi="Arial" w:cs="Arial"/>
          <w:color w:val="000000"/>
          <w:kern w:val="28"/>
          <w:sz w:val="24"/>
          <w:szCs w:val="24"/>
          <w:lang w:eastAsia="en-GB"/>
          <w14:cntxtAlts/>
        </w:rPr>
        <w:t>This is subsequently confirmed by Hea</w:t>
      </w:r>
      <w:r w:rsidR="00973F3A">
        <w:rPr>
          <w:rFonts w:ascii="Arial" w:eastAsia="Times New Roman" w:hAnsi="Arial" w:cs="Arial"/>
          <w:color w:val="000000"/>
          <w:kern w:val="28"/>
          <w:sz w:val="24"/>
          <w:szCs w:val="24"/>
          <w:lang w:eastAsia="en-GB"/>
          <w14:cntxtAlts/>
        </w:rPr>
        <w:t>lth Secretary Matt Hancock.</w:t>
      </w:r>
    </w:p>
    <w:p w:rsidR="00B2301C" w:rsidRPr="00B2301C" w:rsidRDefault="00973F3A" w:rsidP="00973F3A">
      <w:pPr>
        <w:widowControl w:val="0"/>
        <w:spacing w:after="0" w:line="249" w:lineRule="auto"/>
        <w:ind w:left="2160" w:hanging="2160"/>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18 June –</w:t>
      </w:r>
      <w:r w:rsidR="00B2301C" w:rsidRPr="00B2301C">
        <w:rPr>
          <w:rFonts w:ascii="Arial" w:eastAsia="Times New Roman" w:hAnsi="Arial" w:cs="Arial"/>
          <w:color w:val="000000"/>
          <w:kern w:val="28"/>
          <w:sz w:val="24"/>
          <w:szCs w:val="24"/>
          <w:lang w:eastAsia="en-GB"/>
          <w14:cntxtAlts/>
        </w:rPr>
        <w:t>Roughly 1.5 million people aged 18, 19 and 20 become eligible for the</w:t>
      </w:r>
      <w:r>
        <w:rPr>
          <w:rFonts w:ascii="Arial" w:eastAsia="Times New Roman" w:hAnsi="Arial" w:cs="Arial"/>
          <w:color w:val="000000"/>
          <w:kern w:val="28"/>
          <w:sz w:val="24"/>
          <w:szCs w:val="24"/>
          <w:lang w:eastAsia="en-GB"/>
          <w14:cntxtAlts/>
        </w:rPr>
        <w:t xml:space="preserve">ir first COVID vaccination. </w:t>
      </w:r>
      <w:r w:rsidR="00B2301C" w:rsidRPr="00B2301C">
        <w:rPr>
          <w:rFonts w:ascii="Arial" w:eastAsia="Times New Roman" w:hAnsi="Arial" w:cs="Arial"/>
          <w:color w:val="000000"/>
          <w:kern w:val="28"/>
          <w:sz w:val="24"/>
          <w:szCs w:val="24"/>
          <w:lang w:eastAsia="en-GB"/>
          <w14:cntxtAlts/>
        </w:rPr>
        <w:t xml:space="preserve"> A total of 721,469 bookings are made during the first day of the programme bein</w:t>
      </w:r>
      <w:r>
        <w:rPr>
          <w:rFonts w:ascii="Arial" w:eastAsia="Times New Roman" w:hAnsi="Arial" w:cs="Arial"/>
          <w:color w:val="000000"/>
          <w:kern w:val="28"/>
          <w:sz w:val="24"/>
          <w:szCs w:val="24"/>
          <w:lang w:eastAsia="en-GB"/>
          <w14:cntxtAlts/>
        </w:rPr>
        <w:t>g open to everyone over 18.</w:t>
      </w:r>
    </w:p>
    <w:p w:rsidR="00973F3A" w:rsidRDefault="00B2301C" w:rsidP="00B2301C">
      <w:pPr>
        <w:widowControl w:val="0"/>
        <w:spacing w:after="0" w:line="249" w:lineRule="auto"/>
        <w:ind w:left="2160" w:hanging="2160"/>
        <w:rPr>
          <w:rFonts w:ascii="Arial" w:eastAsia="Times New Roman" w:hAnsi="Arial" w:cs="Arial"/>
          <w:color w:val="000000"/>
          <w:kern w:val="28"/>
          <w:sz w:val="24"/>
          <w:szCs w:val="24"/>
          <w:lang w:eastAsia="en-GB"/>
          <w14:cntxtAlts/>
        </w:rPr>
      </w:pPr>
      <w:r w:rsidRPr="00B2301C">
        <w:rPr>
          <w:rFonts w:ascii="Arial" w:eastAsia="Times New Roman" w:hAnsi="Arial" w:cs="Arial"/>
          <w:color w:val="000000"/>
          <w:kern w:val="28"/>
          <w:sz w:val="24"/>
          <w:szCs w:val="24"/>
          <w:lang w:eastAsia="en-GB"/>
          <w14:cntxtAlts/>
        </w:rPr>
        <w:t xml:space="preserve">Scottish First Minister Nicola Sturgeon announces a travel ban between Scotland and parts of Greater Manchester and Salford from Monday 21 June because of </w:t>
      </w:r>
      <w:r w:rsidR="00973F3A">
        <w:rPr>
          <w:rFonts w:ascii="Arial" w:eastAsia="Times New Roman" w:hAnsi="Arial" w:cs="Arial"/>
          <w:color w:val="000000"/>
          <w:kern w:val="28"/>
          <w:sz w:val="24"/>
          <w:szCs w:val="24"/>
          <w:lang w:eastAsia="en-GB"/>
          <w14:cntxtAlts/>
        </w:rPr>
        <w:t>rising COVID cases in the area.</w:t>
      </w:r>
    </w:p>
    <w:p w:rsidR="00B2301C" w:rsidRPr="008A218B" w:rsidRDefault="00B2301C" w:rsidP="00B2301C">
      <w:pPr>
        <w:widowControl w:val="0"/>
        <w:spacing w:after="0" w:line="249" w:lineRule="auto"/>
        <w:ind w:left="2160" w:hanging="2160"/>
        <w:rPr>
          <w:rFonts w:ascii="Arial" w:eastAsia="Times New Roman" w:hAnsi="Arial" w:cs="Arial"/>
          <w:color w:val="000000"/>
          <w:kern w:val="28"/>
          <w:sz w:val="24"/>
          <w:szCs w:val="24"/>
          <w:lang w:eastAsia="en-GB"/>
          <w14:cntxtAlts/>
        </w:rPr>
      </w:pPr>
      <w:r w:rsidRPr="00B2301C">
        <w:rPr>
          <w:rFonts w:ascii="Arial" w:eastAsia="Times New Roman" w:hAnsi="Arial" w:cs="Arial"/>
          <w:color w:val="000000"/>
          <w:kern w:val="28"/>
          <w:sz w:val="24"/>
          <w:szCs w:val="24"/>
          <w:lang w:eastAsia="en-GB"/>
          <w14:cntxtAlts/>
        </w:rPr>
        <w:t>19 June – More pop-up vaccination centres are opened across England in a bid to offer every adult in Engl</w:t>
      </w:r>
      <w:r w:rsidR="00973F3A">
        <w:rPr>
          <w:rFonts w:ascii="Arial" w:eastAsia="Times New Roman" w:hAnsi="Arial" w:cs="Arial"/>
          <w:color w:val="000000"/>
          <w:kern w:val="28"/>
          <w:sz w:val="24"/>
          <w:szCs w:val="24"/>
          <w:lang w:eastAsia="en-GB"/>
          <w14:cntxtAlts/>
        </w:rPr>
        <w:t>and a first vaccine by 19 July.</w:t>
      </w:r>
    </w:p>
    <w:p w:rsidR="00973F3A" w:rsidRDefault="00973F3A" w:rsidP="001B73C1">
      <w:pPr>
        <w:widowControl w:val="0"/>
        <w:spacing w:after="0" w:line="249" w:lineRule="auto"/>
        <w:rPr>
          <w:rFonts w:ascii="Arial" w:eastAsia="Times New Roman" w:hAnsi="Arial" w:cs="Arial"/>
          <w:color w:val="000000"/>
          <w:kern w:val="28"/>
          <w:sz w:val="24"/>
          <w:szCs w:val="24"/>
          <w:lang w:eastAsia="en-GB"/>
          <w14:cntxtAlts/>
        </w:rPr>
      </w:pPr>
    </w:p>
    <w:p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Yourself</w:t>
      </w:r>
    </w:p>
    <w:p w:rsidR="0015037D" w:rsidRPr="00425E7C" w:rsidRDefault="0015037D" w:rsidP="004B5D67">
      <w:pPr>
        <w:pStyle w:val="NoSpacing"/>
        <w:rPr>
          <w:rFonts w:ascii="Arial" w:hAnsi="Arial" w:cs="Arial"/>
          <w:b/>
          <w:sz w:val="24"/>
          <w:szCs w:val="24"/>
          <w:u w:val="single"/>
        </w:rPr>
      </w:pPr>
    </w:p>
    <w:p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8" w:history="1">
        <w:r w:rsidRPr="00425E7C">
          <w:rPr>
            <w:rFonts w:ascii="Arial" w:hAnsi="Arial" w:cs="Arial"/>
            <w:sz w:val="24"/>
            <w:szCs w:val="24"/>
          </w:rPr>
          <w:t>https://www.nhs.uk/oneyou/every-mind-matters/</w:t>
        </w:r>
      </w:hyperlink>
    </w:p>
    <w:p w:rsidR="00CE2312" w:rsidRDefault="00CE2312" w:rsidP="00ED4811">
      <w:pPr>
        <w:pStyle w:val="NoSpacing"/>
        <w:rPr>
          <w:rFonts w:ascii="Arial" w:hAnsi="Arial" w:cs="Arial"/>
          <w:sz w:val="24"/>
          <w:szCs w:val="24"/>
        </w:rPr>
      </w:pPr>
    </w:p>
    <w:p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rsidR="0015037D" w:rsidRPr="00425E7C" w:rsidRDefault="0015037D" w:rsidP="008E1C52">
      <w:pPr>
        <w:pStyle w:val="NoSpacing"/>
        <w:rPr>
          <w:rFonts w:ascii="Arial" w:hAnsi="Arial" w:cs="Arial"/>
          <w:b/>
          <w:sz w:val="24"/>
          <w:szCs w:val="24"/>
          <w:u w:val="single"/>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rsidR="00DB487E" w:rsidRDefault="00DB487E" w:rsidP="008E1C52">
      <w:pPr>
        <w:pStyle w:val="NoSpacing"/>
        <w:rPr>
          <w:rFonts w:ascii="Arial" w:hAnsi="Arial" w:cs="Arial"/>
          <w:sz w:val="24"/>
          <w:szCs w:val="24"/>
          <w:lang w:eastAsia="en-GB"/>
        </w:rPr>
      </w:pPr>
    </w:p>
    <w:p w:rsidR="00DB487E" w:rsidRDefault="00DB487E"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9"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0"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1"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2"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3"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proofErr w:type="spellStart"/>
      <w:r w:rsidR="00347150">
        <w:fldChar w:fldCharType="begin"/>
      </w:r>
      <w:r w:rsidR="00347150">
        <w:instrText xml:space="preserve"> HYPERLINK "https://www.childline.org.uk/" </w:instrText>
      </w:r>
      <w:r w:rsidR="00347150">
        <w:fldChar w:fldCharType="separate"/>
      </w:r>
      <w:r w:rsidR="004B5D67" w:rsidRPr="00425E7C">
        <w:rPr>
          <w:rFonts w:ascii="Arial" w:hAnsi="Arial" w:cs="Arial"/>
          <w:sz w:val="24"/>
          <w:szCs w:val="24"/>
          <w:u w:val="single"/>
          <w:lang w:eastAsia="en-GB"/>
        </w:rPr>
        <w:t>Childline</w:t>
      </w:r>
      <w:proofErr w:type="spellEnd"/>
      <w:r w:rsidR="00347150">
        <w:rPr>
          <w:rFonts w:ascii="Arial" w:hAnsi="Arial" w:cs="Arial"/>
          <w:sz w:val="24"/>
          <w:szCs w:val="24"/>
          <w:u w:val="single"/>
          <w:lang w:eastAsia="en-GB"/>
        </w:rPr>
        <w:fldChar w:fldCharType="end"/>
      </w:r>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rsidR="00F72485" w:rsidRPr="00425E7C" w:rsidRDefault="00F72485" w:rsidP="008E1C52">
      <w:pPr>
        <w:pStyle w:val="NoSpacing"/>
        <w:rPr>
          <w:rFonts w:ascii="Arial" w:hAnsi="Arial" w:cs="Arial"/>
          <w:sz w:val="24"/>
          <w:szCs w:val="24"/>
          <w:lang w:eastAsia="en-GB"/>
        </w:rPr>
      </w:pPr>
    </w:p>
    <w:p w:rsidR="0015037D" w:rsidRPr="00425E7C" w:rsidRDefault="0015037D" w:rsidP="008E1C52">
      <w:pPr>
        <w:pStyle w:val="NoSpacing"/>
        <w:rPr>
          <w:rFonts w:ascii="Arial" w:hAnsi="Arial" w:cs="Arial"/>
          <w:sz w:val="24"/>
          <w:szCs w:val="24"/>
        </w:rPr>
      </w:pPr>
    </w:p>
    <w:p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425E7C">
        <w:rPr>
          <w:rFonts w:ascii="Arial" w:eastAsia="Times New Roman" w:hAnsi="Arial" w:cs="Arial"/>
          <w:b/>
          <w:bCs/>
          <w:color w:val="000117"/>
          <w:sz w:val="24"/>
          <w:szCs w:val="24"/>
          <w:u w:val="single"/>
          <w:shd w:val="clear" w:color="auto" w:fill="FFFFFF"/>
          <w:lang w:eastAsia="en-GB"/>
        </w:rPr>
        <w:t>Live Well Link Well</w:t>
      </w:r>
    </w:p>
    <w:p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4" w:history="1">
        <w:r w:rsidR="0015037D" w:rsidRPr="00425E7C">
          <w:rPr>
            <w:rStyle w:val="Hyperlink"/>
            <w:rFonts w:ascii="Arial" w:eastAsia="Times New Roman" w:hAnsi="Arial" w:cs="Arial"/>
            <w:color w:val="auto"/>
            <w:sz w:val="24"/>
            <w:szCs w:val="24"/>
            <w:lang w:eastAsia="en-GB"/>
          </w:rPr>
          <w:t>livewell.linkwell@nhs.net</w:t>
        </w:r>
      </w:hyperlink>
    </w:p>
    <w:p w:rsidR="00BB45F1" w:rsidRPr="00425E7C" w:rsidRDefault="00BB45F1" w:rsidP="008E1C52">
      <w:pPr>
        <w:pStyle w:val="NoSpacing"/>
        <w:rPr>
          <w:rFonts w:ascii="Arial" w:hAnsi="Arial" w:cs="Arial"/>
          <w:sz w:val="24"/>
          <w:szCs w:val="24"/>
        </w:rPr>
      </w:pPr>
    </w:p>
    <w:p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rsidR="00CE2312" w:rsidRDefault="00CE2312" w:rsidP="008E1C52">
      <w:pPr>
        <w:pStyle w:val="NoSpacing"/>
        <w:rPr>
          <w:rFonts w:ascii="Arial" w:hAnsi="Arial" w:cs="Arial"/>
          <w:sz w:val="24"/>
          <w:szCs w:val="24"/>
        </w:rPr>
      </w:pPr>
    </w:p>
    <w:p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rsidR="00973F3A" w:rsidRDefault="00973F3A" w:rsidP="008E1C52">
      <w:pPr>
        <w:pStyle w:val="NoSpacing"/>
        <w:rPr>
          <w:rFonts w:ascii="Arial" w:hAnsi="Arial" w:cs="Arial"/>
          <w:sz w:val="24"/>
          <w:szCs w:val="24"/>
        </w:rPr>
      </w:pPr>
    </w:p>
    <w:p w:rsidR="00973F3A" w:rsidRDefault="00973F3A" w:rsidP="008E1C52">
      <w:pPr>
        <w:pStyle w:val="NoSpacing"/>
        <w:rPr>
          <w:rFonts w:ascii="Arial" w:hAnsi="Arial" w:cs="Arial"/>
          <w:sz w:val="24"/>
          <w:szCs w:val="24"/>
        </w:rPr>
      </w:pPr>
    </w:p>
    <w:p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rsidR="00973F3A" w:rsidRDefault="00973F3A" w:rsidP="00973F3A">
      <w:pPr>
        <w:pStyle w:val="NoSpacing"/>
        <w:rPr>
          <w:rFonts w:ascii="Arial" w:hAnsi="Arial" w:cs="Arial"/>
          <w:b/>
          <w:sz w:val="24"/>
          <w:szCs w:val="24"/>
          <w:u w:val="single"/>
        </w:rPr>
      </w:pPr>
    </w:p>
    <w:p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or Out of Hours emotional support 24/7 01268 977 171</w:t>
      </w:r>
    </w:p>
    <w:p w:rsidR="00973F3A" w:rsidRDefault="00973F3A" w:rsidP="008E1C52">
      <w:pPr>
        <w:pStyle w:val="NoSpacing"/>
        <w:rPr>
          <w:rFonts w:ascii="Arial" w:hAnsi="Arial" w:cs="Arial"/>
          <w:sz w:val="24"/>
          <w:szCs w:val="24"/>
        </w:rPr>
      </w:pPr>
    </w:p>
    <w:p w:rsidR="00A53F29" w:rsidRDefault="00A53F29" w:rsidP="008E1C52">
      <w:pPr>
        <w:pStyle w:val="NoSpacing"/>
        <w:rPr>
          <w:rFonts w:ascii="Arial" w:hAnsi="Arial" w:cs="Arial"/>
          <w:sz w:val="24"/>
          <w:szCs w:val="24"/>
        </w:rPr>
      </w:pPr>
    </w:p>
    <w:p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rsidR="00A53F29" w:rsidRDefault="00A53F29" w:rsidP="008E1C52">
      <w:pPr>
        <w:pStyle w:val="NoSpacing"/>
        <w:rPr>
          <w:rFonts w:ascii="Arial" w:hAnsi="Arial" w:cs="Arial"/>
          <w:sz w:val="24"/>
          <w:szCs w:val="24"/>
        </w:rPr>
      </w:pPr>
    </w:p>
    <w:p w:rsidR="00A53F29" w:rsidRPr="00425E7C" w:rsidRDefault="00A53F29" w:rsidP="008E1C52">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w:t>
      </w:r>
      <w:proofErr w:type="spellStart"/>
      <w:proofErr w:type="gramStart"/>
      <w:r>
        <w:rPr>
          <w:rFonts w:ascii="Arial" w:hAnsi="Arial" w:cs="Arial"/>
          <w:sz w:val="24"/>
          <w:szCs w:val="24"/>
        </w:rPr>
        <w:t>phonelines</w:t>
      </w:r>
      <w:proofErr w:type="spellEnd"/>
      <w:proofErr w:type="gramEnd"/>
      <w:r>
        <w:rPr>
          <w:rFonts w:ascii="Arial" w:hAnsi="Arial" w:cs="Arial"/>
          <w:sz w:val="24"/>
          <w:szCs w:val="24"/>
        </w:rPr>
        <w:t xml:space="preserve"> for those patients without internet access. </w:t>
      </w:r>
    </w:p>
    <w:p w:rsidR="0019489B" w:rsidRPr="00425E7C" w:rsidRDefault="0019489B" w:rsidP="008E1C52">
      <w:pPr>
        <w:pStyle w:val="NoSpacing"/>
        <w:rPr>
          <w:rFonts w:ascii="Arial" w:hAnsi="Arial" w:cs="Arial"/>
          <w:sz w:val="24"/>
          <w:szCs w:val="24"/>
        </w:rPr>
      </w:pPr>
    </w:p>
    <w:p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rsidR="0015037D" w:rsidRPr="00425E7C" w:rsidRDefault="0015037D" w:rsidP="008E1C52">
      <w:pPr>
        <w:pStyle w:val="NoSpacing"/>
        <w:rPr>
          <w:rFonts w:ascii="Arial" w:hAnsi="Arial" w:cs="Arial"/>
          <w:b/>
          <w:sz w:val="24"/>
          <w:szCs w:val="24"/>
          <w:u w:val="single"/>
        </w:rPr>
      </w:pPr>
    </w:p>
    <w:p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proofErr w:type="gramStart"/>
      <w:r>
        <w:rPr>
          <w:rFonts w:ascii="Arial" w:hAnsi="Arial" w:cs="Arial"/>
          <w:sz w:val="24"/>
          <w:szCs w:val="24"/>
        </w:rPr>
        <w:t>Allianz  The</w:t>
      </w:r>
      <w:proofErr w:type="gramEnd"/>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rsidR="0043786C" w:rsidRDefault="0043786C" w:rsidP="008E1C52">
      <w:pPr>
        <w:pStyle w:val="NoSpacing"/>
        <w:rPr>
          <w:rFonts w:ascii="Arial" w:hAnsi="Arial" w:cs="Arial"/>
          <w:sz w:val="24"/>
          <w:szCs w:val="24"/>
        </w:rPr>
      </w:pPr>
      <w:r>
        <w:rPr>
          <w:rFonts w:ascii="Arial" w:hAnsi="Arial" w:cs="Arial"/>
          <w:sz w:val="24"/>
          <w:szCs w:val="24"/>
        </w:rPr>
        <w:t xml:space="preserve">Boots </w:t>
      </w:r>
      <w:proofErr w:type="spellStart"/>
      <w:r>
        <w:rPr>
          <w:rFonts w:ascii="Arial" w:hAnsi="Arial" w:cs="Arial"/>
          <w:sz w:val="24"/>
          <w:szCs w:val="24"/>
        </w:rPr>
        <w:t>Willowdale</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01268 761911</w:t>
      </w:r>
    </w:p>
    <w:p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rsidR="0043786C" w:rsidRDefault="0043786C" w:rsidP="008E1C52">
      <w:pPr>
        <w:pStyle w:val="NoSpacing"/>
        <w:rPr>
          <w:rFonts w:ascii="Arial" w:hAnsi="Arial" w:cs="Arial"/>
          <w:sz w:val="24"/>
          <w:szCs w:val="24"/>
        </w:rPr>
      </w:pPr>
      <w:proofErr w:type="spellStart"/>
      <w:r>
        <w:rPr>
          <w:rFonts w:ascii="Arial" w:hAnsi="Arial" w:cs="Arial"/>
          <w:sz w:val="24"/>
          <w:szCs w:val="24"/>
        </w:rPr>
        <w:lastRenderedPageBreak/>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rsidR="0043786C" w:rsidRDefault="0043786C" w:rsidP="008E1C52">
      <w:pPr>
        <w:pStyle w:val="NoSpacing"/>
        <w:rPr>
          <w:rFonts w:ascii="Arial" w:hAnsi="Arial" w:cs="Arial"/>
          <w:sz w:val="24"/>
          <w:szCs w:val="24"/>
        </w:rPr>
      </w:pPr>
      <w:proofErr w:type="spellStart"/>
      <w:r>
        <w:rPr>
          <w:rFonts w:ascii="Arial" w:hAnsi="Arial" w:cs="Arial"/>
          <w:sz w:val="24"/>
          <w:szCs w:val="24"/>
        </w:rPr>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rsidR="00DB487E" w:rsidRDefault="00DB487E" w:rsidP="008E1C52">
      <w:pPr>
        <w:pStyle w:val="NoSpacing"/>
        <w:rPr>
          <w:rFonts w:ascii="Arial" w:hAnsi="Arial" w:cs="Arial"/>
          <w:sz w:val="24"/>
          <w:szCs w:val="24"/>
        </w:rPr>
      </w:pPr>
    </w:p>
    <w:p w:rsidR="00DB487E" w:rsidRDefault="00DB487E" w:rsidP="008E1C52">
      <w:pPr>
        <w:pStyle w:val="NoSpacing"/>
        <w:rPr>
          <w:rFonts w:ascii="Arial" w:hAnsi="Arial" w:cs="Arial"/>
          <w:sz w:val="24"/>
          <w:szCs w:val="24"/>
        </w:rPr>
      </w:pPr>
      <w:r>
        <w:rPr>
          <w:rFonts w:ascii="Arial" w:hAnsi="Arial" w:cs="Arial"/>
          <w:sz w:val="24"/>
          <w:szCs w:val="24"/>
        </w:rPr>
        <w:t xml:space="preserve">If you are caring for a relative, you can access information &amp; advice, specialist support, groups &amp; activities through Carers First.  Carers </w:t>
      </w:r>
      <w:proofErr w:type="gramStart"/>
      <w:r>
        <w:rPr>
          <w:rFonts w:ascii="Arial" w:hAnsi="Arial" w:cs="Arial"/>
          <w:sz w:val="24"/>
          <w:szCs w:val="24"/>
        </w:rPr>
        <w:t>First</w:t>
      </w:r>
      <w:proofErr w:type="gramEnd"/>
      <w:r>
        <w:rPr>
          <w:rFonts w:ascii="Arial" w:hAnsi="Arial" w:cs="Arial"/>
          <w:sz w:val="24"/>
          <w:szCs w:val="24"/>
        </w:rPr>
        <w:t xml:space="preserve"> is a charity commissioned by Essex County Council:</w:t>
      </w:r>
    </w:p>
    <w:p w:rsidR="00DB487E" w:rsidRDefault="00DB487E" w:rsidP="008E1C52">
      <w:pPr>
        <w:pStyle w:val="NoSpacing"/>
        <w:rPr>
          <w:rFonts w:ascii="Arial" w:hAnsi="Arial" w:cs="Arial"/>
          <w:sz w:val="24"/>
          <w:szCs w:val="24"/>
        </w:rPr>
      </w:pPr>
    </w:p>
    <w:p w:rsidR="00DB487E" w:rsidRDefault="00DB487E" w:rsidP="008E1C52">
      <w:pPr>
        <w:pStyle w:val="NoSpacing"/>
        <w:rPr>
          <w:rFonts w:ascii="Arial" w:hAnsi="Arial" w:cs="Arial"/>
          <w:sz w:val="24"/>
          <w:szCs w:val="24"/>
        </w:rPr>
      </w:pPr>
      <w:r>
        <w:rPr>
          <w:rFonts w:ascii="Arial" w:hAnsi="Arial" w:cs="Arial"/>
          <w:sz w:val="24"/>
          <w:szCs w:val="24"/>
        </w:rPr>
        <w:t>Telephone:  0300 303 1555</w:t>
      </w:r>
    </w:p>
    <w:p w:rsidR="00CE2312" w:rsidRDefault="00DB487E" w:rsidP="008E1C52">
      <w:pPr>
        <w:pStyle w:val="NoSpacing"/>
        <w:rPr>
          <w:rFonts w:ascii="Arial" w:hAnsi="Arial" w:cs="Arial"/>
          <w:sz w:val="24"/>
          <w:szCs w:val="24"/>
        </w:rPr>
      </w:pPr>
      <w:r>
        <w:rPr>
          <w:rFonts w:ascii="Arial" w:hAnsi="Arial" w:cs="Arial"/>
          <w:sz w:val="24"/>
          <w:szCs w:val="24"/>
        </w:rPr>
        <w:t xml:space="preserve">Email:  </w:t>
      </w:r>
      <w:hyperlink r:id="rId15" w:history="1">
        <w:r w:rsidR="00B2301C" w:rsidRPr="000851E4">
          <w:rPr>
            <w:rStyle w:val="Hyperlink"/>
            <w:rFonts w:ascii="Arial" w:hAnsi="Arial" w:cs="Arial"/>
            <w:sz w:val="24"/>
            <w:szCs w:val="24"/>
          </w:rPr>
          <w:t>hello@CarersFIRST.org.uk</w:t>
        </w:r>
      </w:hyperlink>
    </w:p>
    <w:p w:rsidR="00B2301C" w:rsidRDefault="00B2301C"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rsidR="00B2301C" w:rsidRDefault="00B2301C" w:rsidP="008E1C52">
      <w:pPr>
        <w:pStyle w:val="NoSpacing"/>
        <w:rPr>
          <w:rFonts w:ascii="Arial" w:hAnsi="Arial" w:cs="Arial"/>
          <w:sz w:val="24"/>
          <w:szCs w:val="24"/>
        </w:rPr>
      </w:pP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16"/>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150" w:rsidRDefault="00347150" w:rsidP="00AB4415">
      <w:pPr>
        <w:spacing w:after="0" w:line="240" w:lineRule="auto"/>
      </w:pPr>
      <w:r>
        <w:separator/>
      </w:r>
    </w:p>
  </w:endnote>
  <w:endnote w:type="continuationSeparator" w:id="0">
    <w:p w:rsidR="00347150" w:rsidRDefault="00347150"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7650"/>
      <w:docPartObj>
        <w:docPartGallery w:val="Page Numbers (Bottom of Page)"/>
        <w:docPartUnique/>
      </w:docPartObj>
    </w:sdtPr>
    <w:sdtEndPr>
      <w:rPr>
        <w:noProof/>
      </w:rPr>
    </w:sdtEndPr>
    <w:sdtContent>
      <w:p w:rsidR="0015037D" w:rsidRDefault="0015037D">
        <w:pPr>
          <w:pStyle w:val="Footer"/>
          <w:jc w:val="center"/>
        </w:pPr>
        <w:r>
          <w:fldChar w:fldCharType="begin"/>
        </w:r>
        <w:r>
          <w:instrText xml:space="preserve"> PAGE   \* MERGEFORMAT </w:instrText>
        </w:r>
        <w:r>
          <w:fldChar w:fldCharType="separate"/>
        </w:r>
        <w:r w:rsidR="0045795B">
          <w:rPr>
            <w:noProof/>
          </w:rPr>
          <w:t>3</w:t>
        </w:r>
        <w:r>
          <w:rPr>
            <w:noProof/>
          </w:rPr>
          <w:fldChar w:fldCharType="end"/>
        </w:r>
      </w:p>
    </w:sdtContent>
  </w:sdt>
  <w:p w:rsidR="007832D5" w:rsidRDefault="00783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150" w:rsidRDefault="00347150" w:rsidP="00AB4415">
      <w:pPr>
        <w:spacing w:after="0" w:line="240" w:lineRule="auto"/>
      </w:pPr>
      <w:r>
        <w:separator/>
      </w:r>
    </w:p>
  </w:footnote>
  <w:footnote w:type="continuationSeparator" w:id="0">
    <w:p w:rsidR="00347150" w:rsidRDefault="00347150" w:rsidP="00AB4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97"/>
    <w:rsid w:val="0000239A"/>
    <w:rsid w:val="000B11C4"/>
    <w:rsid w:val="0015037D"/>
    <w:rsid w:val="0019489B"/>
    <w:rsid w:val="001B73C1"/>
    <w:rsid w:val="001C020F"/>
    <w:rsid w:val="00347150"/>
    <w:rsid w:val="003D2C74"/>
    <w:rsid w:val="00425E7C"/>
    <w:rsid w:val="0043786C"/>
    <w:rsid w:val="00454B4F"/>
    <w:rsid w:val="0045795B"/>
    <w:rsid w:val="004B5D67"/>
    <w:rsid w:val="0060232D"/>
    <w:rsid w:val="00700FFE"/>
    <w:rsid w:val="007832D5"/>
    <w:rsid w:val="007D73B3"/>
    <w:rsid w:val="008103F3"/>
    <w:rsid w:val="00846853"/>
    <w:rsid w:val="0086770C"/>
    <w:rsid w:val="008A218B"/>
    <w:rsid w:val="008B1597"/>
    <w:rsid w:val="008C0630"/>
    <w:rsid w:val="008C6660"/>
    <w:rsid w:val="008E1C52"/>
    <w:rsid w:val="00973F3A"/>
    <w:rsid w:val="00A53F29"/>
    <w:rsid w:val="00A704EB"/>
    <w:rsid w:val="00A719A4"/>
    <w:rsid w:val="00AB4415"/>
    <w:rsid w:val="00B2301C"/>
    <w:rsid w:val="00BB45F1"/>
    <w:rsid w:val="00C52697"/>
    <w:rsid w:val="00CB22D4"/>
    <w:rsid w:val="00CE2312"/>
    <w:rsid w:val="00DB487E"/>
    <w:rsid w:val="00E07DEF"/>
    <w:rsid w:val="00E248A0"/>
    <w:rsid w:val="00ED4811"/>
    <w:rsid w:val="00F72485"/>
    <w:rsid w:val="00F7499E"/>
    <w:rsid w:val="00F77B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every-mind-matters/" TargetMode="External"/><Relationship Id="rId13" Type="http://schemas.openxmlformats.org/officeDocument/2006/relationships/hyperlink" Target="tel:0800%20111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iveusashou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samaritans.org" TargetMode="External"/><Relationship Id="rId5" Type="http://schemas.openxmlformats.org/officeDocument/2006/relationships/webSettings" Target="webSettings.xml"/><Relationship Id="rId15" Type="http://schemas.openxmlformats.org/officeDocument/2006/relationships/hyperlink" Target="mailto:hello@CarersFIRST.org.uk" TargetMode="External"/><Relationship Id="rId10" Type="http://schemas.openxmlformats.org/officeDocument/2006/relationships/hyperlink" Target="https://www.samaritans.org/how-we-can-help/contact-samaritan/" TargetMode="External"/><Relationship Id="rId4" Type="http://schemas.openxmlformats.org/officeDocument/2006/relationships/settings" Target="settings.xml"/><Relationship Id="rId9" Type="http://schemas.openxmlformats.org/officeDocument/2006/relationships/hyperlink" Target="tel:116123" TargetMode="External"/><Relationship Id="rId14" Type="http://schemas.openxmlformats.org/officeDocument/2006/relationships/hyperlink" Target="mailto:livewell.linkwel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(99E) F81041 - London Road Surgery</cp:lastModifiedBy>
  <cp:revision>8</cp:revision>
  <cp:lastPrinted>2021-06-21T14:20:00Z</cp:lastPrinted>
  <dcterms:created xsi:type="dcterms:W3CDTF">2021-06-17T14:30:00Z</dcterms:created>
  <dcterms:modified xsi:type="dcterms:W3CDTF">2021-06-29T13:50:00Z</dcterms:modified>
</cp:coreProperties>
</file>